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78" w:rsidRPr="001C5997" w:rsidRDefault="008A0778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C5997">
        <w:rPr>
          <w:sz w:val="22"/>
          <w:szCs w:val="22"/>
        </w:rPr>
        <w:t>Отчет о выполнении муниципального задания</w:t>
      </w:r>
    </w:p>
    <w:p w:rsidR="008A0778" w:rsidRPr="001C5997" w:rsidRDefault="008A0778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C5997">
        <w:rPr>
          <w:sz w:val="22"/>
          <w:szCs w:val="22"/>
        </w:rPr>
        <w:t>«Фоминская средняя общеобразовательная школа»</w:t>
      </w:r>
    </w:p>
    <w:p w:rsidR="008A0778" w:rsidRPr="001C5997" w:rsidRDefault="008A0778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8A0778" w:rsidRDefault="004C32F5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За</w:t>
      </w:r>
      <w:r w:rsidR="003B589E" w:rsidRPr="001C5997">
        <w:rPr>
          <w:sz w:val="22"/>
          <w:szCs w:val="22"/>
        </w:rPr>
        <w:t xml:space="preserve"> </w:t>
      </w:r>
      <w:r w:rsidR="008A0778" w:rsidRPr="001C5997">
        <w:rPr>
          <w:sz w:val="22"/>
          <w:szCs w:val="22"/>
        </w:rPr>
        <w:t>201</w:t>
      </w:r>
      <w:r w:rsidR="003B589E" w:rsidRPr="001C5997">
        <w:rPr>
          <w:sz w:val="22"/>
          <w:szCs w:val="22"/>
        </w:rPr>
        <w:t>5</w:t>
      </w:r>
      <w:r w:rsidR="008A0778" w:rsidRPr="001C5997">
        <w:rPr>
          <w:sz w:val="22"/>
          <w:szCs w:val="22"/>
        </w:rPr>
        <w:t xml:space="preserve">  год</w:t>
      </w:r>
    </w:p>
    <w:p w:rsidR="00711381" w:rsidRPr="001C5997" w:rsidRDefault="00711381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711381" w:rsidRPr="00FA3527" w:rsidRDefault="00711381" w:rsidP="0071138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FA3527">
        <w:rPr>
          <w:sz w:val="22"/>
          <w:szCs w:val="22"/>
        </w:rPr>
        <w:t xml:space="preserve">Часть </w:t>
      </w:r>
      <w:r w:rsidRPr="00FA3527">
        <w:rPr>
          <w:sz w:val="22"/>
          <w:szCs w:val="22"/>
          <w:lang w:val="en-US"/>
        </w:rPr>
        <w:t>I</w:t>
      </w:r>
    </w:p>
    <w:p w:rsidR="00711381" w:rsidRPr="00FA3527" w:rsidRDefault="00711381" w:rsidP="00711381">
      <w:pPr>
        <w:ind w:left="1068"/>
        <w:jc w:val="both"/>
        <w:rPr>
          <w:bCs/>
          <w:sz w:val="22"/>
          <w:szCs w:val="22"/>
          <w:u w:val="single"/>
        </w:rPr>
      </w:pPr>
      <w:r w:rsidRPr="00FA3527">
        <w:rPr>
          <w:sz w:val="22"/>
          <w:szCs w:val="22"/>
        </w:rPr>
        <w:t>Наименование муниципальной услуги - «Реализация основных образовательных программ начального общего, основного общего, среднего</w:t>
      </w:r>
      <w:r>
        <w:rPr>
          <w:sz w:val="22"/>
          <w:szCs w:val="22"/>
        </w:rPr>
        <w:t xml:space="preserve"> </w:t>
      </w:r>
      <w:r w:rsidRPr="00FA3527">
        <w:rPr>
          <w:sz w:val="22"/>
          <w:szCs w:val="22"/>
        </w:rPr>
        <w:t>общего образования»</w:t>
      </w:r>
    </w:p>
    <w:p w:rsidR="00711381" w:rsidRPr="001C5997" w:rsidRDefault="00711381" w:rsidP="001C599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8A0778" w:rsidRPr="001C5997" w:rsidRDefault="003D7CEA" w:rsidP="001C5997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C5997">
        <w:rPr>
          <w:b/>
          <w:sz w:val="22"/>
          <w:szCs w:val="22"/>
        </w:rPr>
        <w:t>Показатели качества муниципальной услуги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6"/>
        <w:gridCol w:w="1417"/>
        <w:gridCol w:w="1134"/>
        <w:gridCol w:w="1418"/>
        <w:gridCol w:w="2409"/>
      </w:tblGrid>
      <w:tr w:rsidR="00BF700F" w:rsidRPr="001C5997" w:rsidTr="00711381">
        <w:tc>
          <w:tcPr>
            <w:tcW w:w="3403" w:type="dxa"/>
            <w:vMerge w:val="restart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Значения показателей качества муниципальной услуги</w:t>
            </w:r>
          </w:p>
        </w:tc>
        <w:tc>
          <w:tcPr>
            <w:tcW w:w="2409" w:type="dxa"/>
            <w:vMerge w:val="restart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Источник информации о значении показателя (исходные данные для её расчёта)</w:t>
            </w:r>
          </w:p>
        </w:tc>
      </w:tr>
      <w:tr w:rsidR="00BF700F" w:rsidRPr="001C5997" w:rsidTr="00711381">
        <w:tc>
          <w:tcPr>
            <w:tcW w:w="3403" w:type="dxa"/>
            <w:vMerge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1134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Фактическое значение за отчётный финансовый год</w:t>
            </w:r>
          </w:p>
        </w:tc>
        <w:tc>
          <w:tcPr>
            <w:tcW w:w="1418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09" w:type="dxa"/>
            <w:vMerge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7</w:t>
            </w: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1. </w:t>
            </w:r>
            <w:r w:rsidRPr="001C5997">
              <w:rPr>
                <w:bCs/>
                <w:sz w:val="22"/>
                <w:szCs w:val="22"/>
              </w:rPr>
              <w:t>Доля преподавателей, прошедших курсы повышения квалификации не менее 1 раза в 5 лет от общего числа преподавателей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417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Отчет образовательных организаций о прохождении курсовой подготовки за отчетный период, наличие удостоверений о повышении квалификации</w:t>
            </w: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2. Укомплектованность педагогическими кадрами по учебным предметам, обеспечивающим реализацию основных общеобразовательных программ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417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Статистический отчет по форме 83-РИК, Штатное расписание образовательнойорганизации</w:t>
            </w: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3. Качество усвоения учебных программ по основным общеобразовательным программам 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00F" w:rsidRPr="00695092" w:rsidRDefault="002231DD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45 %</w:t>
            </w:r>
          </w:p>
        </w:tc>
        <w:tc>
          <w:tcPr>
            <w:tcW w:w="1134" w:type="dxa"/>
            <w:shd w:val="clear" w:color="auto" w:fill="auto"/>
          </w:tcPr>
          <w:p w:rsidR="00BF700F" w:rsidRPr="001C5997" w:rsidRDefault="00BF700F" w:rsidP="001C5997">
            <w:pPr>
              <w:jc w:val="center"/>
              <w:rPr>
                <w:sz w:val="22"/>
                <w:szCs w:val="22"/>
              </w:rPr>
            </w:pPr>
          </w:p>
          <w:p w:rsidR="008A0D7F" w:rsidRPr="001C5997" w:rsidRDefault="008A0D7F" w:rsidP="004C32F5">
            <w:pPr>
              <w:rPr>
                <w:sz w:val="22"/>
                <w:szCs w:val="22"/>
              </w:rPr>
            </w:pPr>
          </w:p>
          <w:p w:rsidR="00BF700F" w:rsidRPr="00472AC6" w:rsidRDefault="0092451E" w:rsidP="001C599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  <w:r>
              <w:rPr>
                <w:sz w:val="22"/>
                <w:szCs w:val="22"/>
              </w:rPr>
              <w:t>,5</w:t>
            </w:r>
            <w:r w:rsidR="00472AC6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BF700F" w:rsidRPr="001C5997" w:rsidRDefault="00BF700F" w:rsidP="001C59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Классные журналы, отчет образовательнойорганизации по итогам учебного года</w:t>
            </w: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4. Процент обученности в образовательной организации за учебный год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00F" w:rsidRPr="001C5997" w:rsidRDefault="0092451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  <w:r w:rsidR="00BF700F" w:rsidRPr="001C5997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Отчет образовательной организации по итогам учебного года, классные журналы</w:t>
            </w:r>
          </w:p>
        </w:tc>
      </w:tr>
      <w:tr w:rsidR="00BF700F" w:rsidRPr="001C5997" w:rsidTr="00711381">
        <w:tc>
          <w:tcPr>
            <w:tcW w:w="3403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5. Реализация в полном объеме образовательных программ в соответствии с учебным планом и графиком учебного процесса</w:t>
            </w:r>
          </w:p>
        </w:tc>
        <w:tc>
          <w:tcPr>
            <w:tcW w:w="1276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F700F" w:rsidRPr="001C5997" w:rsidRDefault="00BF700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Учебный план ОУ, классные журналы, рабочие программы</w:t>
            </w: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Default="003510EB" w:rsidP="00EB1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Pr="001C5997">
              <w:rPr>
                <w:bCs/>
                <w:sz w:val="22"/>
                <w:szCs w:val="22"/>
              </w:rPr>
              <w:t xml:space="preserve"> Показатели эффективности расходования бюджетных средств: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3510EB" w:rsidP="00EB1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  <w:r w:rsidRPr="001C5997">
              <w:rPr>
                <w:bCs/>
                <w:sz w:val="22"/>
                <w:szCs w:val="22"/>
              </w:rPr>
              <w:t>. Соотношение фонда оплаты труда административно-управленческого персонала к фонду оплаты труда педагогических работников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613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Процент/</w:t>
            </w:r>
            <w:r w:rsidR="00C129ED">
              <w:rPr>
                <w:sz w:val="22"/>
                <w:szCs w:val="22"/>
              </w:rPr>
              <w:t xml:space="preserve"> </w:t>
            </w:r>
            <w:r w:rsidRPr="001C5997">
              <w:rPr>
                <w:sz w:val="22"/>
                <w:szCs w:val="22"/>
              </w:rPr>
              <w:t>п</w:t>
            </w:r>
            <w:r w:rsidR="00613BF1">
              <w:rPr>
                <w:sz w:val="22"/>
                <w:szCs w:val="22"/>
              </w:rPr>
              <w:t>р</w:t>
            </w:r>
            <w:r w:rsidRPr="001C5997">
              <w:rPr>
                <w:sz w:val="22"/>
                <w:szCs w:val="22"/>
              </w:rPr>
              <w:t>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695092" w:rsidRDefault="009D4BA9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36/64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39/61</w:t>
            </w: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7F2123" w:rsidP="00EB1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  <w:r w:rsidR="003510EB" w:rsidRPr="001C5997">
              <w:rPr>
                <w:bCs/>
                <w:sz w:val="22"/>
                <w:szCs w:val="22"/>
              </w:rPr>
              <w:t xml:space="preserve">. Численность учащихся, приходящихся на 1 учителя 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695092" w:rsidRDefault="00695092" w:rsidP="00695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95092">
              <w:rPr>
                <w:sz w:val="22"/>
                <w:szCs w:val="22"/>
              </w:rPr>
              <w:t xml:space="preserve"> </w:t>
            </w:r>
            <w:r w:rsidRPr="0069509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32F5" w:rsidRDefault="004C32F5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10EB" w:rsidRPr="004C32F5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3,</w:t>
            </w:r>
            <w:r w:rsidR="004C32F5">
              <w:rPr>
                <w:sz w:val="22"/>
                <w:szCs w:val="22"/>
              </w:rPr>
              <w:t>7</w:t>
            </w: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Статистический отчет по форме </w:t>
            </w: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ОШ -1, </w:t>
            </w:r>
            <w:r w:rsidRPr="001C5997">
              <w:rPr>
                <w:sz w:val="22"/>
                <w:szCs w:val="22"/>
              </w:rPr>
              <w:lastRenderedPageBreak/>
              <w:t xml:space="preserve">Статистический отчет по форме </w:t>
            </w: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83-РИК</w:t>
            </w: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7F2123" w:rsidP="00EB1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6.3</w:t>
            </w:r>
            <w:r w:rsidR="003510EB" w:rsidRPr="001C5997">
              <w:rPr>
                <w:bCs/>
                <w:sz w:val="22"/>
                <w:szCs w:val="22"/>
              </w:rPr>
              <w:t>. Средняя педагогическая нагрузка по ОУ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часы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не менее 18 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20 часов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1E252E" w:rsidP="00EB1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510EB" w:rsidRPr="001C5997">
              <w:rPr>
                <w:bCs/>
                <w:sz w:val="22"/>
                <w:szCs w:val="22"/>
              </w:rPr>
              <w:t xml:space="preserve">. Выполнение предписаний органов надзора в соответствии со сроками исполнения, указанными в предписании 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584BCE" w:rsidRDefault="003510EB" w:rsidP="00EB14EF">
            <w:pPr>
              <w:autoSpaceDE w:val="0"/>
              <w:autoSpaceDN w:val="0"/>
              <w:adjustRightInd w:val="0"/>
              <w:jc w:val="center"/>
            </w:pPr>
            <w:r w:rsidRPr="00584BCE">
              <w:rPr>
                <w:bCs/>
              </w:rPr>
              <w:t>Выполнение всех предписаний органов надзора в соответствии со сроками исполнения, указанными в предписании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584BCE" w:rsidRDefault="003510EB" w:rsidP="00EB14EF">
            <w:pPr>
              <w:autoSpaceDE w:val="0"/>
              <w:autoSpaceDN w:val="0"/>
              <w:adjustRightInd w:val="0"/>
              <w:jc w:val="center"/>
            </w:pPr>
            <w:r w:rsidRPr="00584BCE">
              <w:rPr>
                <w:bCs/>
              </w:rPr>
              <w:t>Выполнение всех предписаний органов надзора в соответствии со сроками исполнения, указанными в предписании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Документы органов надзора по результатам проверки</w:t>
            </w: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3510EB" w:rsidP="00EB14EF">
            <w:pPr>
              <w:rPr>
                <w:bCs/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8. </w:t>
            </w:r>
            <w:proofErr w:type="gramStart"/>
            <w:r w:rsidRPr="001C5997">
              <w:rPr>
                <w:sz w:val="22"/>
                <w:szCs w:val="22"/>
              </w:rPr>
              <w:t>Доля обучающихся, отдохнувших в школьных оздоровительных лагерях в каникулярное время.</w:t>
            </w:r>
            <w:proofErr w:type="gramEnd"/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2274" w:rsidRPr="00695092" w:rsidRDefault="005F2274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40 %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5F2274" w:rsidRDefault="00472AC6" w:rsidP="006950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3510EB" w:rsidRPr="001C5997">
              <w:rPr>
                <w:sz w:val="22"/>
                <w:szCs w:val="22"/>
              </w:rPr>
              <w:t>%</w:t>
            </w:r>
            <w:r w:rsidR="005F22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Количество заявлений родителей</w:t>
            </w:r>
          </w:p>
        </w:tc>
      </w:tr>
      <w:tr w:rsidR="003510EB" w:rsidRPr="001C5997" w:rsidTr="00711381">
        <w:tc>
          <w:tcPr>
            <w:tcW w:w="3403" w:type="dxa"/>
            <w:vAlign w:val="center"/>
          </w:tcPr>
          <w:p w:rsidR="003510EB" w:rsidRPr="001C5997" w:rsidRDefault="003510EB" w:rsidP="00EB14EF">
            <w:pPr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9. Охват </w:t>
            </w:r>
            <w:proofErr w:type="gramStart"/>
            <w:r w:rsidRPr="001C5997">
              <w:rPr>
                <w:sz w:val="22"/>
                <w:szCs w:val="22"/>
              </w:rPr>
              <w:t>обучающихся</w:t>
            </w:r>
            <w:proofErr w:type="gramEnd"/>
            <w:r w:rsidRPr="001C5997">
              <w:rPr>
                <w:sz w:val="22"/>
                <w:szCs w:val="22"/>
              </w:rPr>
              <w:t xml:space="preserve"> дополнительным образование в ОУ</w:t>
            </w:r>
          </w:p>
        </w:tc>
        <w:tc>
          <w:tcPr>
            <w:tcW w:w="1276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не менее 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91 %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Журнал учета посещаемости в кружках и секциях, Статистический отчет по форме </w:t>
            </w:r>
          </w:p>
          <w:p w:rsidR="003510EB" w:rsidRPr="001C5997" w:rsidRDefault="003510EB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ОШ -1</w:t>
            </w:r>
          </w:p>
        </w:tc>
      </w:tr>
      <w:tr w:rsidR="003510EB" w:rsidRPr="001C5997" w:rsidTr="00472AC6">
        <w:tc>
          <w:tcPr>
            <w:tcW w:w="3403" w:type="dxa"/>
            <w:vAlign w:val="center"/>
          </w:tcPr>
          <w:p w:rsidR="003510EB" w:rsidRPr="00695092" w:rsidRDefault="00BE5856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95092">
              <w:rPr>
                <w:bCs/>
                <w:sz w:val="22"/>
                <w:szCs w:val="22"/>
              </w:rPr>
              <w:t xml:space="preserve">10. </w:t>
            </w:r>
            <w:r w:rsidRPr="00695092">
              <w:rPr>
                <w:sz w:val="22"/>
                <w:szCs w:val="22"/>
              </w:rPr>
              <w:t>Доля учащихся, обучающихся по адаптированным образовательным программам, охваченных бесплатным питанием</w:t>
            </w:r>
          </w:p>
        </w:tc>
        <w:tc>
          <w:tcPr>
            <w:tcW w:w="1276" w:type="dxa"/>
            <w:vAlign w:val="center"/>
          </w:tcPr>
          <w:p w:rsidR="003510EB" w:rsidRPr="00695092" w:rsidRDefault="00BE585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0EB" w:rsidRPr="001C5997" w:rsidRDefault="00300CA1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0EB" w:rsidRPr="00695092" w:rsidRDefault="00472AC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</w:t>
            </w:r>
            <w:r w:rsidR="00695092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10EB" w:rsidRPr="00695092" w:rsidRDefault="003510EB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10EB" w:rsidRPr="001C5997" w:rsidRDefault="003510EB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A0778" w:rsidRPr="001C5997" w:rsidRDefault="008A0778" w:rsidP="001C5997">
      <w:pPr>
        <w:autoSpaceDE w:val="0"/>
        <w:autoSpaceDN w:val="0"/>
        <w:adjustRightInd w:val="0"/>
        <w:rPr>
          <w:sz w:val="22"/>
          <w:szCs w:val="22"/>
        </w:rPr>
      </w:pPr>
    </w:p>
    <w:p w:rsidR="008A0778" w:rsidRPr="001C5997" w:rsidRDefault="008A0778" w:rsidP="001C5997">
      <w:pPr>
        <w:numPr>
          <w:ilvl w:val="1"/>
          <w:numId w:val="1"/>
        </w:numPr>
        <w:tabs>
          <w:tab w:val="num" w:pos="126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C5997">
        <w:rPr>
          <w:b/>
          <w:sz w:val="22"/>
          <w:szCs w:val="22"/>
        </w:rPr>
        <w:t>Объём муниципальной услуги (в натуральных показателях)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740"/>
        <w:gridCol w:w="1740"/>
        <w:gridCol w:w="1740"/>
        <w:gridCol w:w="1785"/>
      </w:tblGrid>
      <w:tr w:rsidR="008A0778" w:rsidRPr="001C5997" w:rsidTr="00C47A19">
        <w:tc>
          <w:tcPr>
            <w:tcW w:w="2700" w:type="dxa"/>
            <w:vMerge w:val="restart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3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Значения показателей объёма муниципальной услуги</w:t>
            </w:r>
          </w:p>
        </w:tc>
        <w:tc>
          <w:tcPr>
            <w:tcW w:w="1785" w:type="dxa"/>
            <w:vMerge w:val="restart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6D43E6" w:rsidRPr="001C5997" w:rsidTr="00C47A19">
        <w:tc>
          <w:tcPr>
            <w:tcW w:w="2700" w:type="dxa"/>
            <w:vMerge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1740" w:type="dxa"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Фактическое значение за отчётный финансовый год</w:t>
            </w:r>
          </w:p>
        </w:tc>
        <w:tc>
          <w:tcPr>
            <w:tcW w:w="1740" w:type="dxa"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85" w:type="dxa"/>
            <w:vMerge/>
            <w:vAlign w:val="center"/>
          </w:tcPr>
          <w:p w:rsidR="006D43E6" w:rsidRPr="001C5997" w:rsidRDefault="006D43E6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3</w:t>
            </w:r>
          </w:p>
        </w:tc>
        <w:tc>
          <w:tcPr>
            <w:tcW w:w="17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6</w:t>
            </w: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1. </w:t>
            </w:r>
            <w:r w:rsidRPr="001C5997">
              <w:rPr>
                <w:bCs/>
                <w:sz w:val="22"/>
                <w:szCs w:val="22"/>
              </w:rPr>
              <w:t>Количество классов в ОУ всего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695092" w:rsidRDefault="0038396D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C5997">
              <w:rPr>
                <w:sz w:val="22"/>
                <w:szCs w:val="22"/>
                <w:lang w:val="en-US"/>
              </w:rPr>
              <w:t>1</w:t>
            </w:r>
            <w:r w:rsidR="007613C8" w:rsidRPr="001C59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Статистический отчет по форме </w:t>
            </w:r>
          </w:p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ОШ -1</w:t>
            </w: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Из них: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1.1. Классов с профильным изучением предметов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1.2. Специальных коррекционных классов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1.3. Классов компенсирующего обучения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2. Среднегодовая численность </w:t>
            </w:r>
            <w:proofErr w:type="gramStart"/>
            <w:r w:rsidRPr="001C5997">
              <w:rPr>
                <w:sz w:val="22"/>
                <w:szCs w:val="22"/>
              </w:rPr>
              <w:t>обучающихся</w:t>
            </w:r>
            <w:proofErr w:type="gramEnd"/>
            <w:r w:rsidRPr="001C5997">
              <w:rPr>
                <w:sz w:val="22"/>
                <w:szCs w:val="22"/>
              </w:rPr>
              <w:t xml:space="preserve"> в ОУ 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695092" w:rsidRDefault="0038396D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092">
              <w:rPr>
                <w:sz w:val="22"/>
                <w:szCs w:val="22"/>
              </w:rPr>
              <w:t>87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C5997">
              <w:rPr>
                <w:sz w:val="22"/>
                <w:szCs w:val="22"/>
              </w:rPr>
              <w:t>8</w:t>
            </w:r>
            <w:r w:rsidR="00CD67D1" w:rsidRPr="001C599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Статистический отчет по форме </w:t>
            </w:r>
          </w:p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ОШ -1</w:t>
            </w: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2.1. Учащихся, охваченных  профильным изучением предметов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2.2. В специальных коррекционных классах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C47A19">
        <w:tc>
          <w:tcPr>
            <w:tcW w:w="270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2.3. В классах компенсирующего обучения</w:t>
            </w:r>
          </w:p>
        </w:tc>
        <w:tc>
          <w:tcPr>
            <w:tcW w:w="1440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0778" w:rsidRPr="001C5997" w:rsidTr="00472AC6">
        <w:tc>
          <w:tcPr>
            <w:tcW w:w="2700" w:type="dxa"/>
            <w:vAlign w:val="center"/>
          </w:tcPr>
          <w:p w:rsidR="008A0778" w:rsidRPr="001C5997" w:rsidRDefault="00C248E0" w:rsidP="001C59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</w:t>
            </w:r>
            <w:r>
              <w:rPr>
                <w:sz w:val="22"/>
                <w:szCs w:val="22"/>
              </w:rPr>
              <w:t xml:space="preserve"> Учащихся по адаптированным программам</w:t>
            </w:r>
          </w:p>
        </w:tc>
        <w:tc>
          <w:tcPr>
            <w:tcW w:w="1440" w:type="dxa"/>
            <w:vAlign w:val="center"/>
          </w:tcPr>
          <w:p w:rsidR="008A0778" w:rsidRPr="001C5997" w:rsidRDefault="00C248E0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300D6F" w:rsidRDefault="00300D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A0778" w:rsidRPr="001C5997" w:rsidRDefault="008A077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B3559" w:rsidRPr="001C5997" w:rsidRDefault="006B3559" w:rsidP="001C5997">
      <w:pPr>
        <w:rPr>
          <w:sz w:val="22"/>
          <w:szCs w:val="22"/>
        </w:rPr>
      </w:pPr>
    </w:p>
    <w:p w:rsidR="00711381" w:rsidRDefault="00711381" w:rsidP="001C5997">
      <w:pPr>
        <w:numPr>
          <w:ilvl w:val="1"/>
          <w:numId w:val="1"/>
        </w:numPr>
        <w:tabs>
          <w:tab w:val="num" w:pos="126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11381" w:rsidRDefault="00711381" w:rsidP="0071138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Часть 2</w:t>
      </w:r>
    </w:p>
    <w:p w:rsidR="00711381" w:rsidRDefault="00711381" w:rsidP="0071138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711381" w:rsidRPr="0054712E" w:rsidRDefault="00711381" w:rsidP="00711381">
      <w:pPr>
        <w:numPr>
          <w:ilvl w:val="1"/>
          <w:numId w:val="1"/>
        </w:numPr>
        <w:tabs>
          <w:tab w:val="left" w:pos="284"/>
        </w:tabs>
        <w:ind w:left="357" w:hanging="357"/>
        <w:jc w:val="both"/>
        <w:rPr>
          <w:sz w:val="22"/>
          <w:szCs w:val="22"/>
          <w:u w:val="single"/>
        </w:rPr>
      </w:pPr>
      <w:r w:rsidRPr="0054712E">
        <w:rPr>
          <w:sz w:val="22"/>
          <w:szCs w:val="22"/>
        </w:rPr>
        <w:t xml:space="preserve">Наименование муниципальной услуги - «Реализация </w:t>
      </w:r>
      <w:r>
        <w:rPr>
          <w:sz w:val="22"/>
          <w:szCs w:val="22"/>
        </w:rPr>
        <w:t xml:space="preserve">основных  </w:t>
      </w:r>
      <w:r w:rsidRPr="0054712E">
        <w:rPr>
          <w:sz w:val="22"/>
          <w:szCs w:val="22"/>
        </w:rPr>
        <w:t>образовательных программ дошкольного образования»</w:t>
      </w:r>
    </w:p>
    <w:p w:rsidR="00711381" w:rsidRDefault="00711381" w:rsidP="001C5997">
      <w:pPr>
        <w:numPr>
          <w:ilvl w:val="1"/>
          <w:numId w:val="1"/>
        </w:numPr>
        <w:tabs>
          <w:tab w:val="num" w:pos="126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F066C" w:rsidRPr="001C5997" w:rsidRDefault="006F066C" w:rsidP="001C5997">
      <w:pPr>
        <w:numPr>
          <w:ilvl w:val="1"/>
          <w:numId w:val="1"/>
        </w:numPr>
        <w:tabs>
          <w:tab w:val="num" w:pos="126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C5997">
        <w:rPr>
          <w:b/>
          <w:sz w:val="22"/>
          <w:szCs w:val="22"/>
        </w:rPr>
        <w:t>Показатели качества муниципальной услуги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559"/>
        <w:gridCol w:w="1701"/>
        <w:gridCol w:w="1701"/>
        <w:gridCol w:w="1701"/>
        <w:gridCol w:w="1843"/>
      </w:tblGrid>
      <w:tr w:rsidR="00785F6F" w:rsidRPr="001C5997" w:rsidTr="00073018">
        <w:tc>
          <w:tcPr>
            <w:tcW w:w="2640" w:type="dxa"/>
            <w:vMerge w:val="restart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3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Источник информации о значении показателя (исходные данные для её расчёта)</w:t>
            </w:r>
          </w:p>
        </w:tc>
      </w:tr>
      <w:tr w:rsidR="00785F6F" w:rsidRPr="001C5997" w:rsidTr="00073018">
        <w:tc>
          <w:tcPr>
            <w:tcW w:w="2640" w:type="dxa"/>
            <w:vMerge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Фактическое значение за отчётный финансовый год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3" w:type="dxa"/>
            <w:vMerge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7</w:t>
            </w: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1. </w:t>
            </w:r>
            <w:r w:rsidRPr="001C5997">
              <w:rPr>
                <w:bCs/>
                <w:sz w:val="22"/>
                <w:szCs w:val="22"/>
              </w:rPr>
              <w:t>Доля педагогов, прошедших курсы повышения квалификации не менее 1 раза в 5 лет от общего числа педагогов</w:t>
            </w: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Отчет </w:t>
            </w:r>
            <w:proofErr w:type="spellStart"/>
            <w:r w:rsidRPr="001C5997">
              <w:rPr>
                <w:sz w:val="22"/>
                <w:szCs w:val="22"/>
              </w:rPr>
              <w:t>образовательнойорганизации</w:t>
            </w:r>
            <w:proofErr w:type="spellEnd"/>
            <w:r w:rsidRPr="001C5997">
              <w:rPr>
                <w:sz w:val="22"/>
                <w:szCs w:val="22"/>
              </w:rPr>
              <w:t xml:space="preserve"> о прохождении курсовой подготовки за отчетный период, наличие удостоверений о повышении квалификации</w:t>
            </w: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2. Укомплектованность педагогическими кадрами </w:t>
            </w: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Статистический отчет по форме 85-К, Штатное расписание образовательной организации</w:t>
            </w: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3. Число  дней, проведенных воспитанниками в группах (выполнение плана детодней за календарный год)</w:t>
            </w: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Число дней</w:t>
            </w:r>
          </w:p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85F6F" w:rsidRPr="001C5997" w:rsidRDefault="000B654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выше среднерайонного</w:t>
            </w:r>
          </w:p>
        </w:tc>
        <w:tc>
          <w:tcPr>
            <w:tcW w:w="1701" w:type="dxa"/>
            <w:vAlign w:val="center"/>
          </w:tcPr>
          <w:p w:rsidR="00785F6F" w:rsidRPr="008812F9" w:rsidRDefault="009C20A7" w:rsidP="006950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C5997">
              <w:rPr>
                <w:sz w:val="22"/>
                <w:szCs w:val="22"/>
              </w:rPr>
              <w:t>СанПинСанПин</w:t>
            </w:r>
            <w:proofErr w:type="spellEnd"/>
            <w:r w:rsidRPr="001C5997">
              <w:rPr>
                <w:sz w:val="22"/>
                <w:szCs w:val="22"/>
              </w:rPr>
              <w:t xml:space="preserve"> 2.4.1.3049-13, меню-требование </w:t>
            </w: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4. Число дней, пропущенных одним воспитанником по болезни.</w:t>
            </w: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Число дней</w:t>
            </w:r>
          </w:p>
        </w:tc>
        <w:tc>
          <w:tcPr>
            <w:tcW w:w="1701" w:type="dxa"/>
            <w:vAlign w:val="center"/>
          </w:tcPr>
          <w:p w:rsidR="00785F6F" w:rsidRPr="001C5997" w:rsidRDefault="000B654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ниже среднерайонного</w:t>
            </w:r>
          </w:p>
        </w:tc>
        <w:tc>
          <w:tcPr>
            <w:tcW w:w="1701" w:type="dxa"/>
            <w:vAlign w:val="center"/>
          </w:tcPr>
          <w:p w:rsidR="00785F6F" w:rsidRPr="001C5997" w:rsidRDefault="009C20A7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Медицинские справки из ГБУЗ «Ильинская ЦРБ», статистический отчет по форме 85-К</w:t>
            </w:r>
          </w:p>
        </w:tc>
      </w:tr>
      <w:tr w:rsidR="00785F6F" w:rsidRPr="001C5997" w:rsidTr="00073018">
        <w:tc>
          <w:tcPr>
            <w:tcW w:w="2640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 xml:space="preserve">5. Процент выполнения </w:t>
            </w:r>
            <w:r w:rsidRPr="001C5997">
              <w:rPr>
                <w:bCs/>
                <w:sz w:val="22"/>
                <w:szCs w:val="22"/>
              </w:rPr>
              <w:lastRenderedPageBreak/>
              <w:t>натуральных норм питания по следующему набору продуктов - молоко, рыба, мясо, фрукты, овощи, творог</w:t>
            </w:r>
          </w:p>
          <w:p w:rsidR="00785F6F" w:rsidRPr="001C5997" w:rsidRDefault="00785F6F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701" w:type="dxa"/>
            <w:vAlign w:val="center"/>
          </w:tcPr>
          <w:p w:rsidR="00785F6F" w:rsidRPr="001C5997" w:rsidRDefault="000B654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не менее </w:t>
            </w:r>
            <w:r w:rsidR="00785F6F" w:rsidRPr="001C5997">
              <w:rPr>
                <w:sz w:val="22"/>
                <w:szCs w:val="22"/>
              </w:rPr>
              <w:t>95</w:t>
            </w:r>
            <w:r w:rsidRPr="001C599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:rsidR="00785F6F" w:rsidRPr="001C5997" w:rsidRDefault="006A4AB4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9</w:t>
            </w:r>
            <w:r w:rsidR="009C20A7">
              <w:rPr>
                <w:sz w:val="22"/>
                <w:szCs w:val="22"/>
              </w:rPr>
              <w:t>6,7</w:t>
            </w:r>
            <w:r w:rsidR="00785F6F" w:rsidRPr="001C599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785F6F" w:rsidRPr="001C5997" w:rsidRDefault="00785F6F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85F6F" w:rsidRPr="001C5997" w:rsidRDefault="00584BCE" w:rsidP="00584B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 w:rsidR="00785F6F" w:rsidRPr="001C5997">
              <w:rPr>
                <w:sz w:val="22"/>
                <w:szCs w:val="22"/>
              </w:rPr>
              <w:t xml:space="preserve"> </w:t>
            </w:r>
            <w:r w:rsidR="00785F6F" w:rsidRPr="001C5997">
              <w:rPr>
                <w:sz w:val="22"/>
                <w:szCs w:val="22"/>
              </w:rPr>
              <w:lastRenderedPageBreak/>
              <w:t>2.4.1.3049-13, меню-требование</w:t>
            </w:r>
          </w:p>
        </w:tc>
      </w:tr>
      <w:tr w:rsidR="00755694" w:rsidRPr="001C5997" w:rsidTr="00073018">
        <w:tc>
          <w:tcPr>
            <w:tcW w:w="2640" w:type="dxa"/>
            <w:vAlign w:val="center"/>
          </w:tcPr>
          <w:p w:rsidR="00755694" w:rsidRDefault="00755694" w:rsidP="00EB14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6. Готовность к реализации  ФГОС </w:t>
            </w:r>
            <w:proofErr w:type="gramStart"/>
            <w:r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559" w:type="dxa"/>
            <w:vAlign w:val="center"/>
          </w:tcPr>
          <w:p w:rsidR="00755694" w:rsidRPr="001C5997" w:rsidRDefault="00755694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755694" w:rsidRPr="001C5997" w:rsidRDefault="005D0E3A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  <w:tc>
          <w:tcPr>
            <w:tcW w:w="1701" w:type="dxa"/>
            <w:vAlign w:val="center"/>
          </w:tcPr>
          <w:p w:rsidR="00755694" w:rsidRPr="001C5997" w:rsidRDefault="00755694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55694" w:rsidRPr="001C5997" w:rsidRDefault="00755694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55694" w:rsidRDefault="00755694" w:rsidP="00584B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61CA" w:rsidRPr="001C5997" w:rsidTr="00073018">
        <w:tc>
          <w:tcPr>
            <w:tcW w:w="2640" w:type="dxa"/>
            <w:vAlign w:val="center"/>
          </w:tcPr>
          <w:p w:rsidR="004461CA" w:rsidRPr="0054712E" w:rsidRDefault="004461CA" w:rsidP="00EB14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54712E">
              <w:rPr>
                <w:bCs/>
                <w:sz w:val="22"/>
                <w:szCs w:val="22"/>
              </w:rPr>
              <w:t xml:space="preserve"> </w:t>
            </w:r>
            <w:r w:rsidRPr="0087454D">
              <w:rPr>
                <w:bCs/>
              </w:rPr>
              <w:t>Выполнение предписаний органов надзора в соответствии со сроками исполнения, указанными в предписании</w:t>
            </w:r>
          </w:p>
        </w:tc>
        <w:tc>
          <w:tcPr>
            <w:tcW w:w="1559" w:type="dxa"/>
            <w:vAlign w:val="center"/>
          </w:tcPr>
          <w:p w:rsidR="004461CA" w:rsidRPr="001C5997" w:rsidRDefault="004461CA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461CA" w:rsidRPr="001C5997" w:rsidRDefault="004461CA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Выполнение всех предписаний органов надзора в соответствии со сроками исполнения, указанными в предписании</w:t>
            </w:r>
          </w:p>
        </w:tc>
        <w:tc>
          <w:tcPr>
            <w:tcW w:w="1701" w:type="dxa"/>
            <w:vAlign w:val="center"/>
          </w:tcPr>
          <w:p w:rsidR="004461CA" w:rsidRPr="001C5997" w:rsidRDefault="004461CA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Выполнение всех предписаний органов надзора в соответствии со сроками исполнения, указанными в предписании</w:t>
            </w:r>
          </w:p>
        </w:tc>
        <w:tc>
          <w:tcPr>
            <w:tcW w:w="1701" w:type="dxa"/>
            <w:vAlign w:val="center"/>
          </w:tcPr>
          <w:p w:rsidR="004461CA" w:rsidRPr="001C5997" w:rsidRDefault="004461CA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61CA" w:rsidRPr="001C5997" w:rsidRDefault="004461CA" w:rsidP="00EB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Документы органов надзора по результатам проверки</w:t>
            </w:r>
          </w:p>
        </w:tc>
      </w:tr>
    </w:tbl>
    <w:p w:rsidR="006F066C" w:rsidRPr="001C5997" w:rsidRDefault="006F066C" w:rsidP="001C5997">
      <w:pPr>
        <w:tabs>
          <w:tab w:val="num" w:pos="12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066C" w:rsidRPr="001C5997" w:rsidRDefault="006F066C" w:rsidP="001C5997">
      <w:pPr>
        <w:numPr>
          <w:ilvl w:val="1"/>
          <w:numId w:val="1"/>
        </w:numPr>
        <w:tabs>
          <w:tab w:val="num" w:pos="126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C5997">
        <w:rPr>
          <w:b/>
          <w:sz w:val="22"/>
          <w:szCs w:val="22"/>
        </w:rPr>
        <w:t>Объём муниципальной услуги (в натуральных показателях)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740"/>
        <w:gridCol w:w="1740"/>
        <w:gridCol w:w="1740"/>
        <w:gridCol w:w="1785"/>
      </w:tblGrid>
      <w:tr w:rsidR="006F066C" w:rsidRPr="001C5997" w:rsidTr="00AE136B">
        <w:tc>
          <w:tcPr>
            <w:tcW w:w="2700" w:type="dxa"/>
            <w:vMerge w:val="restart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3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Значения показателей объёма муниципальной услуги</w:t>
            </w:r>
          </w:p>
        </w:tc>
        <w:tc>
          <w:tcPr>
            <w:tcW w:w="1785" w:type="dxa"/>
            <w:vMerge w:val="restart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391F5E" w:rsidRPr="001C5997" w:rsidTr="00AE136B">
        <w:tc>
          <w:tcPr>
            <w:tcW w:w="2700" w:type="dxa"/>
            <w:vMerge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1740" w:type="dxa"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Фактическое значение за отчётный финансовый год</w:t>
            </w:r>
          </w:p>
        </w:tc>
        <w:tc>
          <w:tcPr>
            <w:tcW w:w="1740" w:type="dxa"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85" w:type="dxa"/>
            <w:vMerge/>
            <w:vAlign w:val="center"/>
          </w:tcPr>
          <w:p w:rsidR="00391F5E" w:rsidRPr="001C5997" w:rsidRDefault="00391F5E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F066C" w:rsidRPr="001C5997" w:rsidTr="00AE136B">
        <w:tc>
          <w:tcPr>
            <w:tcW w:w="270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3</w:t>
            </w:r>
          </w:p>
        </w:tc>
        <w:tc>
          <w:tcPr>
            <w:tcW w:w="174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6</w:t>
            </w:r>
          </w:p>
        </w:tc>
      </w:tr>
      <w:tr w:rsidR="00622E59" w:rsidRPr="001C5997" w:rsidTr="0081367C">
        <w:trPr>
          <w:trHeight w:val="842"/>
        </w:trPr>
        <w:tc>
          <w:tcPr>
            <w:tcW w:w="2700" w:type="dxa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1. Количество групп</w:t>
            </w:r>
          </w:p>
          <w:p w:rsidR="00622E59" w:rsidRPr="001C5997" w:rsidRDefault="00622E59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общеразвивающей направленности: из них:</w:t>
            </w:r>
          </w:p>
        </w:tc>
        <w:tc>
          <w:tcPr>
            <w:tcW w:w="1440" w:type="dxa"/>
            <w:vMerge w:val="restart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единиц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 xml:space="preserve">Статистический отчет по форме 85-К </w:t>
            </w:r>
          </w:p>
        </w:tc>
      </w:tr>
      <w:tr w:rsidR="00622E59" w:rsidRPr="001C5997" w:rsidTr="00AE136B">
        <w:tc>
          <w:tcPr>
            <w:tcW w:w="2700" w:type="dxa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1.1 для детей раннего возраста</w:t>
            </w:r>
          </w:p>
        </w:tc>
        <w:tc>
          <w:tcPr>
            <w:tcW w:w="1440" w:type="dxa"/>
            <w:vMerge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2E59" w:rsidRPr="001C5997" w:rsidTr="00AE136B">
        <w:tc>
          <w:tcPr>
            <w:tcW w:w="2700" w:type="dxa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1.2. для детей дошкольного возраста</w:t>
            </w:r>
          </w:p>
        </w:tc>
        <w:tc>
          <w:tcPr>
            <w:tcW w:w="1440" w:type="dxa"/>
            <w:vMerge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2E59" w:rsidRPr="001C5997" w:rsidTr="00AE136B">
        <w:tc>
          <w:tcPr>
            <w:tcW w:w="2700" w:type="dxa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5997">
              <w:rPr>
                <w:bCs/>
                <w:sz w:val="22"/>
                <w:szCs w:val="22"/>
              </w:rPr>
              <w:t>1.3. разновозрастные группы</w:t>
            </w:r>
          </w:p>
        </w:tc>
        <w:tc>
          <w:tcPr>
            <w:tcW w:w="1440" w:type="dxa"/>
            <w:vMerge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622E59" w:rsidRPr="001C5997" w:rsidRDefault="00622E59" w:rsidP="001C59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F066C" w:rsidRPr="001C5997" w:rsidTr="00AE136B">
        <w:tc>
          <w:tcPr>
            <w:tcW w:w="2700" w:type="dxa"/>
            <w:vAlign w:val="center"/>
          </w:tcPr>
          <w:p w:rsidR="006F066C" w:rsidRPr="001C5997" w:rsidRDefault="002F6968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F066C" w:rsidRPr="001C5997">
              <w:rPr>
                <w:sz w:val="22"/>
                <w:szCs w:val="22"/>
              </w:rPr>
              <w:t xml:space="preserve">. Дети в возрасте от 1 года до 7 лет, из них </w:t>
            </w:r>
          </w:p>
        </w:tc>
        <w:tc>
          <w:tcPr>
            <w:tcW w:w="1440" w:type="dxa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человек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711381" w:rsidRDefault="00695092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6F066C" w:rsidRPr="001C5997">
              <w:rPr>
                <w:sz w:val="22"/>
                <w:szCs w:val="22"/>
              </w:rPr>
              <w:t>0</w:t>
            </w:r>
            <w:r w:rsidR="00DD74C3">
              <w:rPr>
                <w:sz w:val="22"/>
                <w:szCs w:val="22"/>
              </w:rPr>
              <w:t xml:space="preserve"> </w:t>
            </w:r>
          </w:p>
          <w:p w:rsidR="006F066C" w:rsidRPr="00DD74C3" w:rsidRDefault="006F066C" w:rsidP="001C59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F066C" w:rsidRPr="009C20A7" w:rsidRDefault="009C20A7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F066C" w:rsidRPr="001C5997" w:rsidTr="00AE136B">
        <w:tc>
          <w:tcPr>
            <w:tcW w:w="2700" w:type="dxa"/>
            <w:vAlign w:val="center"/>
          </w:tcPr>
          <w:p w:rsidR="006F066C" w:rsidRPr="001C5997" w:rsidRDefault="004461CA" w:rsidP="001C5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F066C" w:rsidRPr="001C5997">
              <w:rPr>
                <w:sz w:val="22"/>
                <w:szCs w:val="22"/>
              </w:rPr>
              <w:t>. Дни пребывания в ОУ (за календарный год)</w:t>
            </w:r>
          </w:p>
        </w:tc>
        <w:tc>
          <w:tcPr>
            <w:tcW w:w="1440" w:type="dxa"/>
            <w:vAlign w:val="center"/>
          </w:tcPr>
          <w:p w:rsidR="006F066C" w:rsidRPr="001C5997" w:rsidRDefault="00D12D15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F066C" w:rsidRPr="001C5997">
              <w:rPr>
                <w:sz w:val="22"/>
                <w:szCs w:val="22"/>
              </w:rPr>
              <w:t>исло дней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F066C" w:rsidRPr="001C5997" w:rsidRDefault="00652331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997">
              <w:rPr>
                <w:sz w:val="22"/>
                <w:szCs w:val="22"/>
              </w:rPr>
              <w:t>не менее 200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F066C" w:rsidRPr="009C20A7" w:rsidRDefault="009C20A7" w:rsidP="00DD7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</w:t>
            </w:r>
            <w:bookmarkStart w:id="0" w:name="_GoBack"/>
            <w:bookmarkEnd w:id="0"/>
          </w:p>
        </w:tc>
        <w:tc>
          <w:tcPr>
            <w:tcW w:w="1740" w:type="dxa"/>
            <w:shd w:val="clear" w:color="auto" w:fill="auto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F066C" w:rsidRPr="001C5997" w:rsidRDefault="006F066C" w:rsidP="001C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3580B" w:rsidRDefault="0063580B" w:rsidP="0063580B">
      <w:pPr>
        <w:jc w:val="both"/>
        <w:rPr>
          <w:sz w:val="22"/>
          <w:szCs w:val="22"/>
        </w:rPr>
      </w:pPr>
    </w:p>
    <w:p w:rsidR="0063580B" w:rsidRDefault="0063580B" w:rsidP="0063580B">
      <w:pPr>
        <w:jc w:val="both"/>
        <w:rPr>
          <w:sz w:val="22"/>
          <w:szCs w:val="22"/>
        </w:rPr>
      </w:pPr>
    </w:p>
    <w:p w:rsidR="0063580B" w:rsidRDefault="0063580B" w:rsidP="0063580B">
      <w:pPr>
        <w:jc w:val="both"/>
        <w:rPr>
          <w:sz w:val="22"/>
          <w:szCs w:val="22"/>
        </w:rPr>
      </w:pPr>
    </w:p>
    <w:p w:rsidR="0063580B" w:rsidRPr="0063580B" w:rsidRDefault="0063580B" w:rsidP="0063580B">
      <w:pPr>
        <w:jc w:val="both"/>
        <w:rPr>
          <w:sz w:val="24"/>
          <w:szCs w:val="24"/>
        </w:rPr>
      </w:pPr>
      <w:r w:rsidRPr="0063580B">
        <w:rPr>
          <w:sz w:val="24"/>
          <w:szCs w:val="24"/>
        </w:rPr>
        <w:t>Директор МОУ «Фоминская</w:t>
      </w:r>
      <w:r>
        <w:rPr>
          <w:sz w:val="24"/>
          <w:szCs w:val="24"/>
        </w:rPr>
        <w:t xml:space="preserve">  СОШ</w:t>
      </w:r>
      <w:r w:rsidRPr="0063580B">
        <w:rPr>
          <w:sz w:val="24"/>
          <w:szCs w:val="24"/>
        </w:rPr>
        <w:t>»           Г.В.Попова</w:t>
      </w:r>
    </w:p>
    <w:sectPr w:rsidR="0063580B" w:rsidRPr="0063580B" w:rsidSect="001C59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EEF"/>
    <w:multiLevelType w:val="hybridMultilevel"/>
    <w:tmpl w:val="B2FCEEE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9CA529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A6B20B5"/>
    <w:multiLevelType w:val="hybridMultilevel"/>
    <w:tmpl w:val="5016EDE0"/>
    <w:lvl w:ilvl="0" w:tplc="39CA52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EE9A0F58">
      <w:numFmt w:val="none"/>
      <w:lvlText w:val=""/>
      <w:lvlJc w:val="left"/>
      <w:pPr>
        <w:tabs>
          <w:tab w:val="num" w:pos="360"/>
        </w:tabs>
      </w:pPr>
      <w:rPr>
        <w:rFonts w:hint="default"/>
        <w:u w:val="none"/>
      </w:rPr>
    </w:lvl>
    <w:lvl w:ilvl="2" w:tplc="E48A1854">
      <w:numFmt w:val="none"/>
      <w:lvlText w:val=""/>
      <w:lvlJc w:val="left"/>
      <w:pPr>
        <w:tabs>
          <w:tab w:val="num" w:pos="360"/>
        </w:tabs>
      </w:pPr>
    </w:lvl>
    <w:lvl w:ilvl="3" w:tplc="CCBA87D8">
      <w:numFmt w:val="none"/>
      <w:lvlText w:val=""/>
      <w:lvlJc w:val="left"/>
      <w:pPr>
        <w:tabs>
          <w:tab w:val="num" w:pos="360"/>
        </w:tabs>
      </w:pPr>
    </w:lvl>
    <w:lvl w:ilvl="4" w:tplc="D826BEC6">
      <w:numFmt w:val="none"/>
      <w:lvlText w:val=""/>
      <w:lvlJc w:val="left"/>
      <w:pPr>
        <w:tabs>
          <w:tab w:val="num" w:pos="360"/>
        </w:tabs>
      </w:pPr>
    </w:lvl>
    <w:lvl w:ilvl="5" w:tplc="60865260">
      <w:numFmt w:val="none"/>
      <w:lvlText w:val=""/>
      <w:lvlJc w:val="left"/>
      <w:pPr>
        <w:tabs>
          <w:tab w:val="num" w:pos="360"/>
        </w:tabs>
      </w:pPr>
    </w:lvl>
    <w:lvl w:ilvl="6" w:tplc="BEC067CE">
      <w:numFmt w:val="none"/>
      <w:lvlText w:val=""/>
      <w:lvlJc w:val="left"/>
      <w:pPr>
        <w:tabs>
          <w:tab w:val="num" w:pos="360"/>
        </w:tabs>
      </w:pPr>
    </w:lvl>
    <w:lvl w:ilvl="7" w:tplc="E3D85866">
      <w:numFmt w:val="none"/>
      <w:lvlText w:val=""/>
      <w:lvlJc w:val="left"/>
      <w:pPr>
        <w:tabs>
          <w:tab w:val="num" w:pos="360"/>
        </w:tabs>
      </w:pPr>
    </w:lvl>
    <w:lvl w:ilvl="8" w:tplc="B8DA1E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78"/>
    <w:rsid w:val="0006082F"/>
    <w:rsid w:val="00073018"/>
    <w:rsid w:val="000B5797"/>
    <w:rsid w:val="000B654C"/>
    <w:rsid w:val="0010603F"/>
    <w:rsid w:val="001716D4"/>
    <w:rsid w:val="001C0653"/>
    <w:rsid w:val="001C5997"/>
    <w:rsid w:val="001C5D41"/>
    <w:rsid w:val="001E252E"/>
    <w:rsid w:val="002231DD"/>
    <w:rsid w:val="00281C56"/>
    <w:rsid w:val="0029118B"/>
    <w:rsid w:val="002C1FA8"/>
    <w:rsid w:val="002F6968"/>
    <w:rsid w:val="00300CA1"/>
    <w:rsid w:val="00300D6F"/>
    <w:rsid w:val="003510EB"/>
    <w:rsid w:val="0038396D"/>
    <w:rsid w:val="00391F5E"/>
    <w:rsid w:val="003B589E"/>
    <w:rsid w:val="003D7CEA"/>
    <w:rsid w:val="004461CA"/>
    <w:rsid w:val="00472AC6"/>
    <w:rsid w:val="004C32F5"/>
    <w:rsid w:val="004E3F9E"/>
    <w:rsid w:val="004F73AE"/>
    <w:rsid w:val="00584BCE"/>
    <w:rsid w:val="005D0E3A"/>
    <w:rsid w:val="005F2274"/>
    <w:rsid w:val="00613BF1"/>
    <w:rsid w:val="00622E59"/>
    <w:rsid w:val="006250E4"/>
    <w:rsid w:val="0063580B"/>
    <w:rsid w:val="00641D4A"/>
    <w:rsid w:val="00643BED"/>
    <w:rsid w:val="00652331"/>
    <w:rsid w:val="00693D6B"/>
    <w:rsid w:val="00695092"/>
    <w:rsid w:val="006A4AB4"/>
    <w:rsid w:val="006A6C63"/>
    <w:rsid w:val="006B3559"/>
    <w:rsid w:val="006D43E6"/>
    <w:rsid w:val="006F066C"/>
    <w:rsid w:val="00711381"/>
    <w:rsid w:val="00755694"/>
    <w:rsid w:val="007613C8"/>
    <w:rsid w:val="0078209D"/>
    <w:rsid w:val="00785F6F"/>
    <w:rsid w:val="007F2123"/>
    <w:rsid w:val="0081367C"/>
    <w:rsid w:val="008812F9"/>
    <w:rsid w:val="00894209"/>
    <w:rsid w:val="008A0778"/>
    <w:rsid w:val="008A0D7F"/>
    <w:rsid w:val="0092451E"/>
    <w:rsid w:val="00990473"/>
    <w:rsid w:val="009C20A7"/>
    <w:rsid w:val="009D4BA9"/>
    <w:rsid w:val="00A11771"/>
    <w:rsid w:val="00A41007"/>
    <w:rsid w:val="00A54758"/>
    <w:rsid w:val="00A9472D"/>
    <w:rsid w:val="00AA0FCF"/>
    <w:rsid w:val="00AE136B"/>
    <w:rsid w:val="00AF76C9"/>
    <w:rsid w:val="00BB044C"/>
    <w:rsid w:val="00BE3BCA"/>
    <w:rsid w:val="00BE5856"/>
    <w:rsid w:val="00BE6D97"/>
    <w:rsid w:val="00BF700F"/>
    <w:rsid w:val="00C129ED"/>
    <w:rsid w:val="00C248E0"/>
    <w:rsid w:val="00C47A19"/>
    <w:rsid w:val="00CD67D1"/>
    <w:rsid w:val="00D12D15"/>
    <w:rsid w:val="00DD269D"/>
    <w:rsid w:val="00DD74C3"/>
    <w:rsid w:val="00F2160F"/>
    <w:rsid w:val="00F2208E"/>
    <w:rsid w:val="00F93119"/>
    <w:rsid w:val="00FA36DF"/>
    <w:rsid w:val="00FB0EDE"/>
    <w:rsid w:val="00FB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0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06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0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06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2015-05-18T08:01:00Z</cp:lastPrinted>
  <dcterms:created xsi:type="dcterms:W3CDTF">2014-04-25T04:45:00Z</dcterms:created>
  <dcterms:modified xsi:type="dcterms:W3CDTF">2015-12-30T11:37:00Z</dcterms:modified>
</cp:coreProperties>
</file>